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912D" w14:textId="2AE8D7B3" w:rsidR="00375450" w:rsidRPr="00F62D63" w:rsidRDefault="00F62D63" w:rsidP="0056404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2D63">
        <w:rPr>
          <w:rFonts w:ascii="Times New Roman" w:hAnsi="Times New Roman"/>
          <w:b/>
          <w:sz w:val="24"/>
          <w:szCs w:val="24"/>
        </w:rPr>
        <w:t>TEKNOLOJİ FAKÜLTESİ DEKANLIĞINA</w:t>
      </w:r>
    </w:p>
    <w:p w14:paraId="0D6C504D" w14:textId="3CCDD872" w:rsidR="00F62D63" w:rsidRPr="00F62D63" w:rsidRDefault="00375450" w:rsidP="00F62D63">
      <w:pPr>
        <w:ind w:right="423"/>
        <w:jc w:val="both"/>
        <w:rPr>
          <w:rFonts w:ascii="Times New Roman" w:hAnsi="Times New Roman"/>
        </w:rPr>
      </w:pPr>
      <w:r w:rsidRPr="00F62D63">
        <w:rPr>
          <w:rFonts w:ascii="Times New Roman" w:hAnsi="Times New Roman"/>
          <w:b/>
          <w:sz w:val="24"/>
          <w:szCs w:val="24"/>
        </w:rPr>
        <w:t xml:space="preserve">     </w:t>
      </w:r>
      <w:r w:rsidR="00F62D63" w:rsidRPr="00F62D63">
        <w:rPr>
          <w:rFonts w:ascii="Times New Roman" w:hAnsi="Times New Roman"/>
        </w:rPr>
        <w:t>20 – 20.... Eğitim Öğretim yılı …</w:t>
      </w:r>
      <w:proofErr w:type="gramStart"/>
      <w:r w:rsidR="00F62D63" w:rsidRPr="00F62D63">
        <w:rPr>
          <w:rFonts w:ascii="Times New Roman" w:hAnsi="Times New Roman"/>
        </w:rPr>
        <w:t>…….</w:t>
      </w:r>
      <w:proofErr w:type="gramEnd"/>
      <w:r w:rsidR="00F62D63" w:rsidRPr="00F62D63">
        <w:rPr>
          <w:rFonts w:ascii="Times New Roman" w:hAnsi="Times New Roman"/>
        </w:rPr>
        <w:t xml:space="preserve">/yarıyılı sonunda azami öğrenim süresini tamamlamış bulunmaktayım. Aşağıda belirtmiş olduğum derslerden 2547 sayılı Kanun’un 44. maddesinin (c) bendi ve Afyon Kocatepe Üniversitesinin </w:t>
      </w:r>
      <w:proofErr w:type="spellStart"/>
      <w:r w:rsidR="00F62D63" w:rsidRPr="00F62D63">
        <w:rPr>
          <w:rFonts w:ascii="Times New Roman" w:hAnsi="Times New Roman"/>
        </w:rPr>
        <w:t>Önlisans</w:t>
      </w:r>
      <w:proofErr w:type="spellEnd"/>
      <w:r w:rsidR="00F62D63" w:rsidRPr="00F62D63">
        <w:rPr>
          <w:rFonts w:ascii="Times New Roman" w:hAnsi="Times New Roman"/>
        </w:rPr>
        <w:t xml:space="preserve"> ve Lisans Öğretiminde Azami Öğrenim Süreleri Sonunda Verilecek Sınav Haklarına Dair Uygulama Esasları gereğince ek sınav haklarından faydalanmak istiyorum. </w:t>
      </w:r>
    </w:p>
    <w:p w14:paraId="6EA140C4" w14:textId="1CABCC09" w:rsidR="00375450" w:rsidRPr="00F62D63" w:rsidRDefault="00375450" w:rsidP="00F62D63">
      <w:pPr>
        <w:pStyle w:val="AralkYok"/>
        <w:spacing w:after="120"/>
        <w:ind w:right="423"/>
        <w:jc w:val="both"/>
        <w:rPr>
          <w:rFonts w:ascii="Times New Roman" w:hAnsi="Times New Roman"/>
        </w:rPr>
      </w:pPr>
      <w:r w:rsidRPr="00F62D63">
        <w:rPr>
          <w:rFonts w:ascii="Times New Roman" w:hAnsi="Times New Roman"/>
        </w:rPr>
        <w:t xml:space="preserve">      </w:t>
      </w:r>
      <w:r w:rsidR="00EA4F78" w:rsidRPr="00F62D63">
        <w:rPr>
          <w:rFonts w:ascii="Times New Roman" w:hAnsi="Times New Roman"/>
        </w:rPr>
        <w:t xml:space="preserve">Bu formda beyan ettiğim bilgilerin doğruluğu ile ilgili </w:t>
      </w:r>
      <w:r w:rsidRPr="00F62D63">
        <w:rPr>
          <w:rFonts w:ascii="Times New Roman" w:hAnsi="Times New Roman"/>
        </w:rPr>
        <w:t xml:space="preserve">sorumluluğunun tarafıma ait olduğunu </w:t>
      </w:r>
      <w:r w:rsidR="006C75A3" w:rsidRPr="00F62D63">
        <w:rPr>
          <w:rFonts w:ascii="Times New Roman" w:hAnsi="Times New Roman"/>
        </w:rPr>
        <w:t>ve</w:t>
      </w:r>
      <w:r w:rsidRPr="00F62D63">
        <w:rPr>
          <w:rFonts w:ascii="Times New Roman" w:hAnsi="Times New Roman"/>
        </w:rPr>
        <w:t xml:space="preserve"> yazdığım bilgilerde eksiklik veya yanlışlık tespit edilmesi halinde başvurumun geçersiz sayılacağını kabul ediyorum.</w:t>
      </w:r>
    </w:p>
    <w:p w14:paraId="3B3E8628" w14:textId="77777777" w:rsidR="00375450" w:rsidRPr="00F62D63" w:rsidRDefault="00375450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F62D63">
        <w:rPr>
          <w:rFonts w:ascii="Times New Roman" w:hAnsi="Times New Roman"/>
        </w:rPr>
        <w:t xml:space="preserve">                   Gereğini arz ederim.</w:t>
      </w:r>
      <w:r w:rsidRPr="00F62D63">
        <w:rPr>
          <w:rFonts w:ascii="Times New Roman" w:hAnsi="Times New Roman"/>
          <w:b/>
        </w:rPr>
        <w:t xml:space="preserve">  </w:t>
      </w:r>
    </w:p>
    <w:p w14:paraId="68AD762F" w14:textId="77777777" w:rsidR="00550A99" w:rsidRPr="00DD554A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DD554A">
        <w:rPr>
          <w:rFonts w:ascii="Times New Roman" w:hAnsi="Times New Roman"/>
          <w:b/>
        </w:rPr>
        <w:t xml:space="preserve">Tarih: </w:t>
      </w:r>
    </w:p>
    <w:p w14:paraId="619BD81E" w14:textId="77777777" w:rsidR="00550A99" w:rsidRPr="00DD554A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DD554A">
        <w:rPr>
          <w:rFonts w:ascii="Times New Roman" w:hAnsi="Times New Roman"/>
          <w:b/>
        </w:rPr>
        <w:tab/>
      </w:r>
      <w:r w:rsidRPr="00DD554A">
        <w:rPr>
          <w:rFonts w:ascii="Times New Roman" w:hAnsi="Times New Roman"/>
          <w:b/>
        </w:rPr>
        <w:tab/>
        <w:t>İmza:</w:t>
      </w:r>
    </w:p>
    <w:p w14:paraId="32BED815" w14:textId="77777777" w:rsidR="00375450" w:rsidRPr="00DD554A" w:rsidRDefault="00375450" w:rsidP="00E034A1">
      <w:pPr>
        <w:spacing w:after="0" w:line="240" w:lineRule="auto"/>
        <w:jc w:val="center"/>
        <w:rPr>
          <w:rFonts w:ascii="Times New Roman" w:hAnsi="Times New Roman"/>
          <w:b/>
        </w:rPr>
      </w:pPr>
      <w:r w:rsidRPr="00DD554A">
        <w:rPr>
          <w:rFonts w:ascii="Times New Roman" w:hAnsi="Times New Roman"/>
          <w:b/>
        </w:rPr>
        <w:t>ÖĞRENCİ BİLGİLERİ</w:t>
      </w:r>
    </w:p>
    <w:p w14:paraId="5E7467A8" w14:textId="77777777" w:rsidR="00550A99" w:rsidRPr="00DD554A" w:rsidRDefault="00550A99" w:rsidP="00E034A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11" w:type="dxa"/>
        <w:tblLook w:val="00A0" w:firstRow="1" w:lastRow="0" w:firstColumn="1" w:lastColumn="0" w:noHBand="0" w:noVBand="0"/>
      </w:tblPr>
      <w:tblGrid>
        <w:gridCol w:w="656"/>
        <w:gridCol w:w="894"/>
        <w:gridCol w:w="1427"/>
        <w:gridCol w:w="1804"/>
        <w:gridCol w:w="1327"/>
        <w:gridCol w:w="666"/>
        <w:gridCol w:w="1056"/>
        <w:gridCol w:w="548"/>
        <w:gridCol w:w="1233"/>
      </w:tblGrid>
      <w:tr w:rsidR="00550A99" w:rsidRPr="00DD554A" w14:paraId="563189D7" w14:textId="77777777" w:rsidTr="00F62D63">
        <w:trPr>
          <w:trHeight w:val="113"/>
        </w:trPr>
        <w:tc>
          <w:tcPr>
            <w:tcW w:w="2977" w:type="dxa"/>
            <w:gridSpan w:val="3"/>
          </w:tcPr>
          <w:p w14:paraId="32B9838E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3131" w:type="dxa"/>
            <w:gridSpan w:val="2"/>
          </w:tcPr>
          <w:p w14:paraId="11F8AB2A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0BCB362A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0DE99CD0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0FBCD6C3" w14:textId="77777777" w:rsidTr="00F62D63">
        <w:trPr>
          <w:trHeight w:val="113"/>
        </w:trPr>
        <w:tc>
          <w:tcPr>
            <w:tcW w:w="2977" w:type="dxa"/>
            <w:gridSpan w:val="3"/>
          </w:tcPr>
          <w:p w14:paraId="4581D260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Öğrenci Numarası/T.C Numarası</w:t>
            </w:r>
          </w:p>
        </w:tc>
        <w:tc>
          <w:tcPr>
            <w:tcW w:w="3131" w:type="dxa"/>
            <w:gridSpan w:val="2"/>
          </w:tcPr>
          <w:p w14:paraId="20707B7A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163DBF8E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59EA61F5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7EAA3FFC" w14:textId="77777777" w:rsidTr="00F62D63">
        <w:trPr>
          <w:trHeight w:val="113"/>
        </w:trPr>
        <w:tc>
          <w:tcPr>
            <w:tcW w:w="2977" w:type="dxa"/>
            <w:gridSpan w:val="3"/>
          </w:tcPr>
          <w:p w14:paraId="5A87B9C0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Bölüm</w:t>
            </w:r>
            <w:r w:rsidR="00550A99" w:rsidRPr="00DD554A">
              <w:rPr>
                <w:rFonts w:ascii="Times New Roman" w:hAnsi="Times New Roman"/>
                <w:b/>
                <w:bCs/>
              </w:rPr>
              <w:t>ü</w:t>
            </w:r>
          </w:p>
        </w:tc>
        <w:tc>
          <w:tcPr>
            <w:tcW w:w="3131" w:type="dxa"/>
            <w:gridSpan w:val="2"/>
          </w:tcPr>
          <w:p w14:paraId="23EDDC75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772F48F2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6C0E60F3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7C4FCD8B" w14:textId="77777777" w:rsidTr="00F62D63">
        <w:trPr>
          <w:trHeight w:val="113"/>
        </w:trPr>
        <w:tc>
          <w:tcPr>
            <w:tcW w:w="2977" w:type="dxa"/>
            <w:gridSpan w:val="3"/>
          </w:tcPr>
          <w:p w14:paraId="6465B489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İletişim Numarası/E-posta</w:t>
            </w:r>
          </w:p>
        </w:tc>
        <w:tc>
          <w:tcPr>
            <w:tcW w:w="3131" w:type="dxa"/>
            <w:gridSpan w:val="2"/>
          </w:tcPr>
          <w:p w14:paraId="2CCBCDB4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219F3561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73CF8C8C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68A" w:rsidRPr="00FA413A" w14:paraId="7D8E7758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9610" w:type="dxa"/>
            <w:gridSpan w:val="9"/>
            <w:tcBorders>
              <w:top w:val="nil"/>
              <w:left w:val="nil"/>
              <w:right w:val="nil"/>
            </w:tcBorders>
          </w:tcPr>
          <w:p w14:paraId="6AACADA5" w14:textId="77777777" w:rsidR="00EF768A" w:rsidRPr="00F62D63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D63">
              <w:rPr>
                <w:rFonts w:ascii="Times New Roman" w:hAnsi="Times New Roman"/>
                <w:b/>
                <w:sz w:val="24"/>
                <w:szCs w:val="24"/>
              </w:rPr>
              <w:t>EK SINAVA GİRMEK İSTEDİĞİ DERS/DERSLER</w:t>
            </w:r>
          </w:p>
        </w:tc>
      </w:tr>
      <w:tr w:rsidR="00EF768A" w:rsidRPr="00FA413A" w14:paraId="263952E1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656" w:type="dxa"/>
            <w:vAlign w:val="center"/>
          </w:tcPr>
          <w:p w14:paraId="5D855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894" w:type="dxa"/>
            <w:vAlign w:val="center"/>
          </w:tcPr>
          <w:p w14:paraId="5EF7F09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231" w:type="dxa"/>
            <w:gridSpan w:val="2"/>
            <w:vAlign w:val="center"/>
          </w:tcPr>
          <w:p w14:paraId="68D4A7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 xml:space="preserve">Dersin Adı                                </w:t>
            </w:r>
          </w:p>
        </w:tc>
        <w:tc>
          <w:tcPr>
            <w:tcW w:w="1993" w:type="dxa"/>
            <w:gridSpan w:val="2"/>
            <w:vAlign w:val="center"/>
          </w:tcPr>
          <w:p w14:paraId="413C9EE6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Daha Önce Alınıp Başarısız Olunmuş Ders</w:t>
            </w:r>
          </w:p>
        </w:tc>
        <w:tc>
          <w:tcPr>
            <w:tcW w:w="1604" w:type="dxa"/>
            <w:gridSpan w:val="2"/>
            <w:vAlign w:val="center"/>
          </w:tcPr>
          <w:p w14:paraId="4DA8B4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Hiç Alınmamış Ders</w:t>
            </w:r>
          </w:p>
        </w:tc>
        <w:tc>
          <w:tcPr>
            <w:tcW w:w="1232" w:type="dxa"/>
            <w:vAlign w:val="center"/>
          </w:tcPr>
          <w:p w14:paraId="5C14D4E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Uygulamalı Ders</w:t>
            </w:r>
          </w:p>
        </w:tc>
      </w:tr>
      <w:tr w:rsidR="00EF768A" w:rsidRPr="00FA413A" w14:paraId="23CE875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02D3FD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4" w:type="dxa"/>
          </w:tcPr>
          <w:p w14:paraId="62F77E4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BB4AC8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6D4BC8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F653F2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A3524B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A89DAE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52B5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14:paraId="2C0499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783591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FCA6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B88DD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CAD971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8082EC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5A03E7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14:paraId="3F8A287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23E212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8AFE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360E78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9F5E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0A49935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CF7CCA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94" w:type="dxa"/>
          </w:tcPr>
          <w:p w14:paraId="29740C2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401E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798369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6573692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7966B7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B61A1A3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59640D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4" w:type="dxa"/>
          </w:tcPr>
          <w:p w14:paraId="3042A05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070D46C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36103B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BD8E2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A7D7E4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2C2BDD7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B82C72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4" w:type="dxa"/>
          </w:tcPr>
          <w:p w14:paraId="431DF97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FF7C76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FA8D83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B7A7E5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54D550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2FB246C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3F9969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94" w:type="dxa"/>
          </w:tcPr>
          <w:p w14:paraId="1913865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1D1478E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6F1C4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29DD1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7A6ED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36EF0A8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7B10673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94" w:type="dxa"/>
          </w:tcPr>
          <w:p w14:paraId="7D511AA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2B777C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1FC07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CC47EA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93B4FB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AF1237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213458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94" w:type="dxa"/>
          </w:tcPr>
          <w:p w14:paraId="3860416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FBA376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5EC6E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A5B809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36092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F7A37BF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7FE9EA0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94" w:type="dxa"/>
          </w:tcPr>
          <w:p w14:paraId="4BC548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A716A0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FDAA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6D78F7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4BF71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32C7D2D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EB9720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94" w:type="dxa"/>
          </w:tcPr>
          <w:p w14:paraId="4B594A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B8BA19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76C2BA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278722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63D929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6BF3A2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CCAD9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94" w:type="dxa"/>
          </w:tcPr>
          <w:p w14:paraId="6CFA652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D0820F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E4E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8014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48CC06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F89D5EE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31264C6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94" w:type="dxa"/>
          </w:tcPr>
          <w:p w14:paraId="254EA0C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47BC2F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AF29C0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5871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403C42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C368D5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35E0CE4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94" w:type="dxa"/>
          </w:tcPr>
          <w:p w14:paraId="0C5714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03B472E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CA8AFD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2E6F374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A88D0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3FF6FBA0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23D9607B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94" w:type="dxa"/>
          </w:tcPr>
          <w:p w14:paraId="65571DA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A19A11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44651F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C248D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07051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C96B99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12006F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94" w:type="dxa"/>
          </w:tcPr>
          <w:p w14:paraId="44B6E8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80428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7FE8A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00C7E1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A4F3AF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F401213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D5A290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94" w:type="dxa"/>
          </w:tcPr>
          <w:p w14:paraId="66E599B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11479C1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33CB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4C4692E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A7FAD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67A9404B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7802267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94" w:type="dxa"/>
          </w:tcPr>
          <w:p w14:paraId="058B5D1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E7FAA9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C0AE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504E5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D669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3AA5C36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63146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894" w:type="dxa"/>
          </w:tcPr>
          <w:p w14:paraId="220F6E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500412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D131B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56E0A0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984B89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E34AD3D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9A057E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94" w:type="dxa"/>
          </w:tcPr>
          <w:p w14:paraId="27596CB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2CADB2D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EB247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7C6CE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86B0F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73BAF1" w14:textId="3065D74D" w:rsidR="00D63257" w:rsidRDefault="00D63257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D63257">
        <w:rPr>
          <w:rFonts w:ascii="Times New Roman" w:hAnsi="Times New Roman"/>
          <w:b/>
          <w:i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9696" w:type="dxa"/>
        <w:tblLook w:val="00A0" w:firstRow="1" w:lastRow="0" w:firstColumn="1" w:lastColumn="0" w:noHBand="0" w:noVBand="0"/>
      </w:tblPr>
      <w:tblGrid>
        <w:gridCol w:w="1993"/>
        <w:gridCol w:w="3048"/>
        <w:gridCol w:w="1759"/>
        <w:gridCol w:w="2896"/>
      </w:tblGrid>
      <w:tr w:rsidR="00D63257" w:rsidRPr="00AD06D5" w14:paraId="1CB4FBAA" w14:textId="77777777" w:rsidTr="00D63257">
        <w:trPr>
          <w:trHeight w:val="211"/>
        </w:trPr>
        <w:tc>
          <w:tcPr>
            <w:tcW w:w="1993" w:type="dxa"/>
          </w:tcPr>
          <w:p w14:paraId="5AD7537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Akademik Danışman </w:t>
            </w:r>
          </w:p>
        </w:tc>
        <w:tc>
          <w:tcPr>
            <w:tcW w:w="3048" w:type="dxa"/>
          </w:tcPr>
          <w:p w14:paraId="11A8F01E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9" w:type="dxa"/>
          </w:tcPr>
          <w:p w14:paraId="19106F1D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Bölüm Başkanı</w:t>
            </w:r>
          </w:p>
        </w:tc>
        <w:tc>
          <w:tcPr>
            <w:tcW w:w="2896" w:type="dxa"/>
          </w:tcPr>
          <w:p w14:paraId="26837890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3257" w:rsidRPr="00AD06D5" w14:paraId="5F0CB448" w14:textId="77777777" w:rsidTr="00D63257">
        <w:trPr>
          <w:trHeight w:val="108"/>
        </w:trPr>
        <w:tc>
          <w:tcPr>
            <w:tcW w:w="1993" w:type="dxa"/>
          </w:tcPr>
          <w:p w14:paraId="662769F2" w14:textId="270BFC8F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Adı </w:t>
            </w:r>
            <w:r w:rsidR="00DD554A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oyadı</w:t>
            </w:r>
          </w:p>
        </w:tc>
        <w:tc>
          <w:tcPr>
            <w:tcW w:w="3048" w:type="dxa"/>
          </w:tcPr>
          <w:p w14:paraId="111843CE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59" w:type="dxa"/>
          </w:tcPr>
          <w:p w14:paraId="6AEDF5F9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896" w:type="dxa"/>
          </w:tcPr>
          <w:p w14:paraId="46023DE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D63257" w:rsidRPr="00AD06D5" w14:paraId="58336BE1" w14:textId="77777777" w:rsidTr="00D63257">
        <w:trPr>
          <w:trHeight w:val="108"/>
        </w:trPr>
        <w:tc>
          <w:tcPr>
            <w:tcW w:w="1993" w:type="dxa"/>
          </w:tcPr>
          <w:p w14:paraId="056D1C4E" w14:textId="7C602A6F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8" w:type="dxa"/>
          </w:tcPr>
          <w:p w14:paraId="45E39043" w14:textId="4FFB7263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9" w:type="dxa"/>
          </w:tcPr>
          <w:p w14:paraId="46222F75" w14:textId="114A8D51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6" w:type="dxa"/>
          </w:tcPr>
          <w:p w14:paraId="28838288" w14:textId="11E4CAF3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3257" w:rsidRPr="00AD06D5" w14:paraId="24FFF8E5" w14:textId="77777777" w:rsidTr="00D63257">
        <w:trPr>
          <w:trHeight w:val="108"/>
        </w:trPr>
        <w:tc>
          <w:tcPr>
            <w:tcW w:w="1993" w:type="dxa"/>
          </w:tcPr>
          <w:p w14:paraId="47BE73B9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3048" w:type="dxa"/>
          </w:tcPr>
          <w:p w14:paraId="706A6A01" w14:textId="26FFAACB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:….</w:t>
            </w:r>
            <w:proofErr w:type="gramEnd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/…./20</w:t>
            </w:r>
            <w:r w:rsidR="005C7A03" w:rsidRPr="00F62D63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</w:p>
        </w:tc>
        <w:tc>
          <w:tcPr>
            <w:tcW w:w="1759" w:type="dxa"/>
          </w:tcPr>
          <w:p w14:paraId="3D71947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896" w:type="dxa"/>
          </w:tcPr>
          <w:p w14:paraId="495A3715" w14:textId="0D5FF378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:….</w:t>
            </w:r>
            <w:proofErr w:type="gramEnd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/…./20</w:t>
            </w:r>
            <w:r w:rsidR="005C7A03" w:rsidRPr="00F62D63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</w:p>
        </w:tc>
      </w:tr>
      <w:tr w:rsidR="00D63257" w:rsidRPr="00AD06D5" w14:paraId="2CF191DE" w14:textId="77777777" w:rsidTr="00D63257">
        <w:trPr>
          <w:trHeight w:val="243"/>
        </w:trPr>
        <w:tc>
          <w:tcPr>
            <w:tcW w:w="1993" w:type="dxa"/>
          </w:tcPr>
          <w:p w14:paraId="0AFC41F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3048" w:type="dxa"/>
          </w:tcPr>
          <w:p w14:paraId="0A7C1D64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 Uygundur         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</w:t>
            </w:r>
          </w:p>
          <w:p w14:paraId="56804BAF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 Uygun Değildir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759" w:type="dxa"/>
          </w:tcPr>
          <w:p w14:paraId="12E467E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2896" w:type="dxa"/>
          </w:tcPr>
          <w:p w14:paraId="5F737910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Uygundur         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</w:t>
            </w:r>
          </w:p>
          <w:p w14:paraId="6BF83AB8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Uygun Değildir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</w:p>
        </w:tc>
      </w:tr>
      <w:tr w:rsidR="00D63257" w:rsidRPr="00AD06D5" w14:paraId="48CC806F" w14:textId="77777777" w:rsidTr="00D63257">
        <w:trPr>
          <w:trHeight w:val="335"/>
        </w:trPr>
        <w:tc>
          <w:tcPr>
            <w:tcW w:w="1993" w:type="dxa"/>
          </w:tcPr>
          <w:p w14:paraId="4A75B037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3048" w:type="dxa"/>
          </w:tcPr>
          <w:p w14:paraId="1FF5FB29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59" w:type="dxa"/>
          </w:tcPr>
          <w:p w14:paraId="3AB10AD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2896" w:type="dxa"/>
          </w:tcPr>
          <w:p w14:paraId="34F8D33C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</w:tbl>
    <w:p w14:paraId="7A1FBEDF" w14:textId="5C88D582" w:rsidR="00D63257" w:rsidRDefault="00D63257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sectPr w:rsidR="00D63257" w:rsidSect="00784C02">
      <w:headerReference w:type="default" r:id="rId7"/>
      <w:pgSz w:w="11906" w:h="16838"/>
      <w:pgMar w:top="992" w:right="567" w:bottom="249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54852" w14:textId="77777777" w:rsidR="009A562A" w:rsidRDefault="009A562A" w:rsidP="00E63E2B">
      <w:pPr>
        <w:spacing w:after="0" w:line="240" w:lineRule="auto"/>
      </w:pPr>
      <w:r>
        <w:separator/>
      </w:r>
    </w:p>
  </w:endnote>
  <w:endnote w:type="continuationSeparator" w:id="0">
    <w:p w14:paraId="1E6F009C" w14:textId="77777777" w:rsidR="009A562A" w:rsidRDefault="009A562A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3594" w14:textId="77777777" w:rsidR="009A562A" w:rsidRDefault="009A562A" w:rsidP="00E63E2B">
      <w:pPr>
        <w:spacing w:after="0" w:line="240" w:lineRule="auto"/>
      </w:pPr>
      <w:r>
        <w:separator/>
      </w:r>
    </w:p>
  </w:footnote>
  <w:footnote w:type="continuationSeparator" w:id="0">
    <w:p w14:paraId="69910234" w14:textId="77777777" w:rsidR="009A562A" w:rsidRDefault="009A562A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353" w14:textId="77777777" w:rsidR="00375450" w:rsidRDefault="00375450" w:rsidP="00F62D63">
    <w:pPr>
      <w:pStyle w:val="stBilgi"/>
      <w:tabs>
        <w:tab w:val="clear" w:pos="9072"/>
        <w:tab w:val="right" w:pos="9639"/>
      </w:tabs>
      <w:rPr>
        <w:rFonts w:ascii="Times New Roman" w:hAnsi="Times New Roman"/>
        <w:b/>
      </w:rPr>
    </w:pPr>
    <w:r>
      <w:tab/>
    </w:r>
  </w:p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84"/>
      <w:gridCol w:w="9214"/>
    </w:tblGrid>
    <w:tr w:rsidR="00375450" w:rsidRPr="00FA413A" w14:paraId="7CE037E3" w14:textId="77777777" w:rsidTr="00F62D63">
      <w:trPr>
        <w:trHeight w:val="589"/>
      </w:trPr>
      <w:tc>
        <w:tcPr>
          <w:tcW w:w="284" w:type="dxa"/>
        </w:tcPr>
        <w:p w14:paraId="403983C2" w14:textId="0AD32654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9214" w:type="dxa"/>
        </w:tcPr>
        <w:p w14:paraId="79808603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  <w:p w14:paraId="49C55C3E" w14:textId="33708AF8" w:rsidR="00F62D63" w:rsidRDefault="00F62D63" w:rsidP="00F62D63">
          <w:pPr>
            <w:pStyle w:val="stBilgi"/>
            <w:ind w:left="-1074" w:firstLine="107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AFYON KOCATEPE </w:t>
          </w:r>
          <w:r w:rsidR="00375450" w:rsidRPr="00FA413A">
            <w:rPr>
              <w:rFonts w:ascii="Times New Roman" w:hAnsi="Times New Roman"/>
              <w:b/>
            </w:rPr>
            <w:t>ÜNİVERSİTESİ</w:t>
          </w:r>
        </w:p>
        <w:p w14:paraId="3E006ED2" w14:textId="77777777" w:rsidR="00F62D63" w:rsidRDefault="00F62D63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TEKNOLOJİ FAKÜLTESİ</w:t>
          </w:r>
        </w:p>
        <w:p w14:paraId="2D0458B0" w14:textId="2E3B8F9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A413A">
            <w:rPr>
              <w:rFonts w:ascii="Times New Roman" w:hAnsi="Times New Roman"/>
              <w:b/>
            </w:rPr>
            <w:t>AZAMİ EĞİTİM ÖĞRETİM SÜRESİ SONU EK SINAV BAŞVURU FORMU</w:t>
          </w:r>
        </w:p>
        <w:p w14:paraId="1ACB1B3A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</w:tr>
  </w:tbl>
  <w:p w14:paraId="40CD0C08" w14:textId="77777777" w:rsidR="00375450" w:rsidRDefault="00375450" w:rsidP="009F580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2" w15:restartNumberingAfterBreak="0">
    <w:nsid w:val="61C21990"/>
    <w:multiLevelType w:val="hybridMultilevel"/>
    <w:tmpl w:val="457AE4E8"/>
    <w:lvl w:ilvl="0" w:tplc="5C30F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MDc1MrewMDMysDBW0lEKTi0uzszPAykwrAUAsKTuvSwAAAA="/>
  </w:docVars>
  <w:rsids>
    <w:rsidRoot w:val="002C0933"/>
    <w:rsid w:val="0000644D"/>
    <w:rsid w:val="00032A12"/>
    <w:rsid w:val="000359F7"/>
    <w:rsid w:val="00060D42"/>
    <w:rsid w:val="000754C4"/>
    <w:rsid w:val="000760E3"/>
    <w:rsid w:val="000D13E4"/>
    <w:rsid w:val="000E27D6"/>
    <w:rsid w:val="0011532E"/>
    <w:rsid w:val="0015535E"/>
    <w:rsid w:val="00156A44"/>
    <w:rsid w:val="00182472"/>
    <w:rsid w:val="00183491"/>
    <w:rsid w:val="00190C5A"/>
    <w:rsid w:val="00197BA6"/>
    <w:rsid w:val="001A0108"/>
    <w:rsid w:val="001A4986"/>
    <w:rsid w:val="001A7A38"/>
    <w:rsid w:val="001B0978"/>
    <w:rsid w:val="001C1979"/>
    <w:rsid w:val="001C326A"/>
    <w:rsid w:val="001E12AC"/>
    <w:rsid w:val="001F1C85"/>
    <w:rsid w:val="00244421"/>
    <w:rsid w:val="00247DCF"/>
    <w:rsid w:val="00247F29"/>
    <w:rsid w:val="0027140F"/>
    <w:rsid w:val="002B1EFD"/>
    <w:rsid w:val="002B5A9A"/>
    <w:rsid w:val="002C0933"/>
    <w:rsid w:val="00314B5E"/>
    <w:rsid w:val="00334907"/>
    <w:rsid w:val="00341B07"/>
    <w:rsid w:val="00345823"/>
    <w:rsid w:val="00354F3D"/>
    <w:rsid w:val="00375450"/>
    <w:rsid w:val="0037730D"/>
    <w:rsid w:val="00381A85"/>
    <w:rsid w:val="003825DA"/>
    <w:rsid w:val="00384DCD"/>
    <w:rsid w:val="003B3A94"/>
    <w:rsid w:val="003F1C67"/>
    <w:rsid w:val="00406B1D"/>
    <w:rsid w:val="0042444E"/>
    <w:rsid w:val="00433A86"/>
    <w:rsid w:val="00436613"/>
    <w:rsid w:val="004544CB"/>
    <w:rsid w:val="0046368A"/>
    <w:rsid w:val="00481158"/>
    <w:rsid w:val="004A0576"/>
    <w:rsid w:val="004B5587"/>
    <w:rsid w:val="004B7CD8"/>
    <w:rsid w:val="004C710F"/>
    <w:rsid w:val="004D7BCB"/>
    <w:rsid w:val="004E77BD"/>
    <w:rsid w:val="004F5EB6"/>
    <w:rsid w:val="004F7E43"/>
    <w:rsid w:val="0052430D"/>
    <w:rsid w:val="00550A99"/>
    <w:rsid w:val="0056404F"/>
    <w:rsid w:val="0057127A"/>
    <w:rsid w:val="005B4362"/>
    <w:rsid w:val="005C7A03"/>
    <w:rsid w:val="005E153E"/>
    <w:rsid w:val="006015BC"/>
    <w:rsid w:val="00611622"/>
    <w:rsid w:val="006240FC"/>
    <w:rsid w:val="00631694"/>
    <w:rsid w:val="00647D3F"/>
    <w:rsid w:val="00647F31"/>
    <w:rsid w:val="006522F7"/>
    <w:rsid w:val="00653D8E"/>
    <w:rsid w:val="00656B85"/>
    <w:rsid w:val="0066562B"/>
    <w:rsid w:val="00677967"/>
    <w:rsid w:val="00693C6F"/>
    <w:rsid w:val="00696CDD"/>
    <w:rsid w:val="006C5C7C"/>
    <w:rsid w:val="006C75A3"/>
    <w:rsid w:val="006D1D06"/>
    <w:rsid w:val="006D3026"/>
    <w:rsid w:val="00702BDF"/>
    <w:rsid w:val="00702FCE"/>
    <w:rsid w:val="00706AA1"/>
    <w:rsid w:val="00723768"/>
    <w:rsid w:val="00725A9A"/>
    <w:rsid w:val="0073001C"/>
    <w:rsid w:val="00783CAC"/>
    <w:rsid w:val="00784C02"/>
    <w:rsid w:val="00787374"/>
    <w:rsid w:val="00791A70"/>
    <w:rsid w:val="0079321C"/>
    <w:rsid w:val="00797773"/>
    <w:rsid w:val="007C3193"/>
    <w:rsid w:val="007D7B5A"/>
    <w:rsid w:val="00811019"/>
    <w:rsid w:val="008145F3"/>
    <w:rsid w:val="00814FBC"/>
    <w:rsid w:val="008150BB"/>
    <w:rsid w:val="00815396"/>
    <w:rsid w:val="00823118"/>
    <w:rsid w:val="00831289"/>
    <w:rsid w:val="00832619"/>
    <w:rsid w:val="00840ED5"/>
    <w:rsid w:val="008445E0"/>
    <w:rsid w:val="008A0B1D"/>
    <w:rsid w:val="008A6AD2"/>
    <w:rsid w:val="008C5EAE"/>
    <w:rsid w:val="008F149D"/>
    <w:rsid w:val="009045E1"/>
    <w:rsid w:val="00924A36"/>
    <w:rsid w:val="009253D2"/>
    <w:rsid w:val="0096636F"/>
    <w:rsid w:val="00966A72"/>
    <w:rsid w:val="009A562A"/>
    <w:rsid w:val="009C6E73"/>
    <w:rsid w:val="009D04D0"/>
    <w:rsid w:val="009D5058"/>
    <w:rsid w:val="009E4DE9"/>
    <w:rsid w:val="009E4E54"/>
    <w:rsid w:val="009F5808"/>
    <w:rsid w:val="00A04820"/>
    <w:rsid w:val="00A05E2C"/>
    <w:rsid w:val="00A0747C"/>
    <w:rsid w:val="00A10D50"/>
    <w:rsid w:val="00A14465"/>
    <w:rsid w:val="00A16E63"/>
    <w:rsid w:val="00A30168"/>
    <w:rsid w:val="00A348B4"/>
    <w:rsid w:val="00A5676D"/>
    <w:rsid w:val="00A84180"/>
    <w:rsid w:val="00A97CE3"/>
    <w:rsid w:val="00AA34B4"/>
    <w:rsid w:val="00AB2E9B"/>
    <w:rsid w:val="00AC276B"/>
    <w:rsid w:val="00AC29B1"/>
    <w:rsid w:val="00AD06D5"/>
    <w:rsid w:val="00AD0AA2"/>
    <w:rsid w:val="00AF746D"/>
    <w:rsid w:val="00B129BA"/>
    <w:rsid w:val="00B305E1"/>
    <w:rsid w:val="00B40D00"/>
    <w:rsid w:val="00B46AEC"/>
    <w:rsid w:val="00B842F0"/>
    <w:rsid w:val="00B93C6E"/>
    <w:rsid w:val="00BB4BC5"/>
    <w:rsid w:val="00BD4EA9"/>
    <w:rsid w:val="00BD524C"/>
    <w:rsid w:val="00BF7D5A"/>
    <w:rsid w:val="00C2762E"/>
    <w:rsid w:val="00C30E42"/>
    <w:rsid w:val="00C55159"/>
    <w:rsid w:val="00CA3DF9"/>
    <w:rsid w:val="00CB3479"/>
    <w:rsid w:val="00CB52F7"/>
    <w:rsid w:val="00CC4A01"/>
    <w:rsid w:val="00CF02CA"/>
    <w:rsid w:val="00CF0380"/>
    <w:rsid w:val="00D00ADD"/>
    <w:rsid w:val="00D014E3"/>
    <w:rsid w:val="00D0647D"/>
    <w:rsid w:val="00D1260D"/>
    <w:rsid w:val="00D168AC"/>
    <w:rsid w:val="00D30E8C"/>
    <w:rsid w:val="00D33A69"/>
    <w:rsid w:val="00D36059"/>
    <w:rsid w:val="00D36496"/>
    <w:rsid w:val="00D36C49"/>
    <w:rsid w:val="00D371CA"/>
    <w:rsid w:val="00D463B9"/>
    <w:rsid w:val="00D63257"/>
    <w:rsid w:val="00D914E2"/>
    <w:rsid w:val="00D921E2"/>
    <w:rsid w:val="00DA6646"/>
    <w:rsid w:val="00DC0E69"/>
    <w:rsid w:val="00DC53B1"/>
    <w:rsid w:val="00DC734A"/>
    <w:rsid w:val="00DD1AD2"/>
    <w:rsid w:val="00DD250D"/>
    <w:rsid w:val="00DD3ABF"/>
    <w:rsid w:val="00DD554A"/>
    <w:rsid w:val="00E0110A"/>
    <w:rsid w:val="00E034A1"/>
    <w:rsid w:val="00E41CDC"/>
    <w:rsid w:val="00E441EF"/>
    <w:rsid w:val="00E621DC"/>
    <w:rsid w:val="00E63E2B"/>
    <w:rsid w:val="00E7123F"/>
    <w:rsid w:val="00E75DB0"/>
    <w:rsid w:val="00E77A88"/>
    <w:rsid w:val="00E84776"/>
    <w:rsid w:val="00E86252"/>
    <w:rsid w:val="00EA3615"/>
    <w:rsid w:val="00EA4F78"/>
    <w:rsid w:val="00EC36DC"/>
    <w:rsid w:val="00EE36FB"/>
    <w:rsid w:val="00EE4199"/>
    <w:rsid w:val="00EF768A"/>
    <w:rsid w:val="00F0224F"/>
    <w:rsid w:val="00F12B90"/>
    <w:rsid w:val="00F200DE"/>
    <w:rsid w:val="00F245E9"/>
    <w:rsid w:val="00F313E3"/>
    <w:rsid w:val="00F4687D"/>
    <w:rsid w:val="00F62D63"/>
    <w:rsid w:val="00F63DB3"/>
    <w:rsid w:val="00F81130"/>
    <w:rsid w:val="00F81D29"/>
    <w:rsid w:val="00F82121"/>
    <w:rsid w:val="00F90963"/>
    <w:rsid w:val="00F909A7"/>
    <w:rsid w:val="00FA413A"/>
    <w:rsid w:val="00FA44AD"/>
    <w:rsid w:val="00FB72B3"/>
    <w:rsid w:val="00FC4A7F"/>
    <w:rsid w:val="00FC72B8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2F3AE"/>
  <w15:docId w15:val="{40E93244-2D79-481A-926F-C042FBB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0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character" w:styleId="Kpr">
    <w:name w:val="Hyperlink"/>
    <w:rsid w:val="0034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SU</cp:lastModifiedBy>
  <cp:revision>2</cp:revision>
  <cp:lastPrinted>2022-02-10T07:04:00Z</cp:lastPrinted>
  <dcterms:created xsi:type="dcterms:W3CDTF">2024-08-07T13:27:00Z</dcterms:created>
  <dcterms:modified xsi:type="dcterms:W3CDTF">2024-08-07T13:27:00Z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207e3595cf050c9a522f534faa2ec61df1cbbe2695de53374a22ee6e86e30e1e</vt:lpwstr>
  </property>
</Properties>
</file>